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8A" w:rsidRDefault="005B3784">
      <w:r>
        <w:t>Transzformátor kérdések</w:t>
      </w:r>
    </w:p>
    <w:p w:rsidR="0018210B" w:rsidRDefault="0018210B" w:rsidP="0018210B">
      <w:pPr>
        <w:pStyle w:val="Listaszerbekezds"/>
        <w:numPr>
          <w:ilvl w:val="0"/>
          <w:numId w:val="1"/>
        </w:numPr>
      </w:pPr>
      <w:r>
        <w:t>Ha váltakozó áramot kapcsolok a primer körre, miért keletkezik indukált áram a szekunder körben?</w:t>
      </w:r>
    </w:p>
    <w:p w:rsidR="0018210B" w:rsidRDefault="0018210B" w:rsidP="0018210B">
      <w:pPr>
        <w:pStyle w:val="Listaszerbekezds"/>
        <w:numPr>
          <w:ilvl w:val="0"/>
          <w:numId w:val="1"/>
        </w:numPr>
      </w:pPr>
      <w:r>
        <w:t>Ha növelem a primer körben a menetszámot, miért növekszik a szekunder körben az indukált áram?</w:t>
      </w:r>
    </w:p>
    <w:p w:rsidR="0018210B" w:rsidRDefault="0018210B" w:rsidP="0018210B">
      <w:pPr>
        <w:pStyle w:val="Listaszerbekezds"/>
        <w:numPr>
          <w:ilvl w:val="0"/>
          <w:numId w:val="1"/>
        </w:numPr>
      </w:pPr>
      <w:r>
        <w:t>Ha növelem a primer körben a váltakozó áram nagyságát, miért növekszik a szekunder körben az indukált áram?</w:t>
      </w:r>
    </w:p>
    <w:p w:rsidR="0018210B" w:rsidRDefault="0018210B" w:rsidP="0018210B">
      <w:pPr>
        <w:pStyle w:val="Listaszerbekezds"/>
        <w:numPr>
          <w:ilvl w:val="0"/>
          <w:numId w:val="1"/>
        </w:numPr>
      </w:pPr>
      <w:r>
        <w:t>Ha a primer körben a vasmag behelyezése miért növeli az</w:t>
      </w:r>
      <w:r w:rsidRPr="0018210B">
        <w:t xml:space="preserve"> </w:t>
      </w:r>
      <w:r>
        <w:t>indukált áramot a szekunder körben?</w:t>
      </w:r>
    </w:p>
    <w:sectPr w:rsidR="0018210B" w:rsidSect="00E7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29D6"/>
    <w:multiLevelType w:val="hybridMultilevel"/>
    <w:tmpl w:val="607044D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18210B"/>
    <w:rsid w:val="0018210B"/>
    <w:rsid w:val="005B3784"/>
    <w:rsid w:val="00734470"/>
    <w:rsid w:val="008F7868"/>
    <w:rsid w:val="00E7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56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2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364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2018-01-29T09:45:00Z</dcterms:created>
  <dcterms:modified xsi:type="dcterms:W3CDTF">2018-01-29T09:51:00Z</dcterms:modified>
</cp:coreProperties>
</file>